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17" w:rsidRDefault="00A03517" w:rsidP="0087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517" w:rsidRDefault="00873691" w:rsidP="0087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Разъясняет заместитель</w:t>
      </w:r>
      <w:r w:rsidR="00A03517" w:rsidRPr="00A03517">
        <w:rPr>
          <w:rFonts w:ascii="Times New Roman" w:hAnsi="Times New Roman" w:cs="Times New Roman"/>
          <w:sz w:val="28"/>
          <w:szCs w:val="28"/>
        </w:rPr>
        <w:t xml:space="preserve"> прокурора Борского ра</w:t>
      </w:r>
      <w:r>
        <w:rPr>
          <w:rFonts w:ascii="Times New Roman" w:hAnsi="Times New Roman" w:cs="Times New Roman"/>
          <w:sz w:val="28"/>
          <w:szCs w:val="28"/>
        </w:rPr>
        <w:t>йона Самарской области Ягодкина Н.А</w:t>
      </w:r>
      <w:r w:rsidR="00A03517" w:rsidRPr="00A035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691" w:rsidRPr="00873691" w:rsidRDefault="00873691" w:rsidP="0087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73691">
        <w:rPr>
          <w:rFonts w:ascii="Times New Roman" w:hAnsi="Times New Roman" w:cs="Times New Roman"/>
          <w:sz w:val="28"/>
          <w:szCs w:val="28"/>
        </w:rPr>
        <w:t xml:space="preserve">В период введения ограничительных мер, связанных с распространением новой </w:t>
      </w:r>
      <w:proofErr w:type="spellStart"/>
      <w:r w:rsidRPr="0087369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73691">
        <w:rPr>
          <w:rFonts w:ascii="Times New Roman" w:hAnsi="Times New Roman" w:cs="Times New Roman"/>
          <w:sz w:val="28"/>
          <w:szCs w:val="28"/>
        </w:rPr>
        <w:t xml:space="preserve"> инфекцией COVID-19, в </w:t>
      </w:r>
      <w:proofErr w:type="gramStart"/>
      <w:r w:rsidRPr="00873691">
        <w:rPr>
          <w:rFonts w:ascii="Times New Roman" w:hAnsi="Times New Roman" w:cs="Times New Roman"/>
          <w:sz w:val="28"/>
          <w:szCs w:val="28"/>
        </w:rPr>
        <w:t>мае</w:t>
      </w:r>
      <w:proofErr w:type="gramEnd"/>
      <w:r w:rsidRPr="00873691">
        <w:rPr>
          <w:rFonts w:ascii="Times New Roman" w:hAnsi="Times New Roman" w:cs="Times New Roman"/>
          <w:sz w:val="28"/>
          <w:szCs w:val="28"/>
        </w:rPr>
        <w:t xml:space="preserve"> – августе нынешнего года минимальный размер пособия по безработице увеличен до 4500 рублей.</w:t>
      </w:r>
    </w:p>
    <w:p w:rsidR="00873691" w:rsidRPr="00873691" w:rsidRDefault="00873691" w:rsidP="0087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691">
        <w:rPr>
          <w:rFonts w:ascii="Times New Roman" w:hAnsi="Times New Roman" w:cs="Times New Roman"/>
          <w:sz w:val="28"/>
          <w:szCs w:val="28"/>
        </w:rPr>
        <w:t>Максимальная величина пособия по безработице на 2020 год установлена в размере 12130 рублей.</w:t>
      </w:r>
    </w:p>
    <w:p w:rsidR="00873691" w:rsidRPr="00873691" w:rsidRDefault="00873691" w:rsidP="0087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73691">
        <w:rPr>
          <w:rFonts w:ascii="Times New Roman" w:hAnsi="Times New Roman" w:cs="Times New Roman"/>
          <w:sz w:val="28"/>
          <w:szCs w:val="28"/>
        </w:rPr>
        <w:t xml:space="preserve">Учитывая, что с 30 марта 2020 г. максимальная величина пособия составляет 12130 рублей. На оставшийся период выплаты перерасчет должен быть произведен всем безработным гражданам, состоящим на учете после 30 марта 2020 г. и получающим пособия по безработице в процентном отношении от среднего заработка, размер </w:t>
      </w:r>
      <w:proofErr w:type="gramStart"/>
      <w:r w:rsidRPr="0087369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873691">
        <w:rPr>
          <w:rFonts w:ascii="Times New Roman" w:hAnsi="Times New Roman" w:cs="Times New Roman"/>
          <w:sz w:val="28"/>
          <w:szCs w:val="28"/>
        </w:rPr>
        <w:t xml:space="preserve"> был ограничен максимальной величиной.</w:t>
      </w:r>
    </w:p>
    <w:p w:rsidR="00873691" w:rsidRPr="00873691" w:rsidRDefault="00873691" w:rsidP="0087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73691">
        <w:rPr>
          <w:rFonts w:ascii="Times New Roman" w:hAnsi="Times New Roman" w:cs="Times New Roman"/>
          <w:sz w:val="28"/>
          <w:szCs w:val="28"/>
        </w:rPr>
        <w:t xml:space="preserve">Аналогичным образом перерасчет должен быть сделан студентам, приступившим к обучению в период с 1 мая по 12 июня 2020 г., которым стипендия назначена в </w:t>
      </w:r>
      <w:proofErr w:type="gramStart"/>
      <w:r w:rsidRPr="00873691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873691">
        <w:rPr>
          <w:rFonts w:ascii="Times New Roman" w:hAnsi="Times New Roman" w:cs="Times New Roman"/>
          <w:sz w:val="28"/>
          <w:szCs w:val="28"/>
        </w:rPr>
        <w:t xml:space="preserve"> минимальной величины пособия по безработице с 1500 рублей до 4500 рублей.</w:t>
      </w:r>
    </w:p>
    <w:p w:rsidR="00873691" w:rsidRPr="00873691" w:rsidRDefault="00873691" w:rsidP="0087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73691">
        <w:rPr>
          <w:rFonts w:ascii="Times New Roman" w:hAnsi="Times New Roman" w:cs="Times New Roman"/>
          <w:sz w:val="28"/>
          <w:szCs w:val="28"/>
        </w:rPr>
        <w:t>Гражданам, уволенным и признанным безработными начиная с 1 марта 2020 г., пособие по безработице в размере 12130 рублей увеличивается пропорционально количеству детей в возрасте до 18 лет из расчета 3000 рублей за каждого ребенка. Граждане, уволенные за виновные действия, перерасчет не получат.</w:t>
      </w:r>
    </w:p>
    <w:p w:rsidR="00873691" w:rsidRPr="00873691" w:rsidRDefault="00873691" w:rsidP="0087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73691">
        <w:rPr>
          <w:rFonts w:ascii="Times New Roman" w:hAnsi="Times New Roman" w:cs="Times New Roman"/>
          <w:sz w:val="28"/>
          <w:szCs w:val="28"/>
        </w:rPr>
        <w:t>Всем гражданам, уволенным с 1 марта 2020 г. и признанным безработными, независимо от продолжительности периода трудовых (служебных) отношений в течение 12 месяцев, предшествовавших началу безработицы, и размера среднего заработка за последние три месяца, в период с 1 апреля по 31 августа 2020 г. пособие начисляется из расчета 12130 рублей. Исключение составляют граждане, уволенные за виновные действия.</w:t>
      </w:r>
    </w:p>
    <w:p w:rsidR="00873691" w:rsidRPr="00873691" w:rsidRDefault="00873691" w:rsidP="0087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73691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прекратившим свою деятельность после 1 марта 2020 г. и признанным безработными, пособие устанавливается в </w:t>
      </w:r>
      <w:proofErr w:type="gramStart"/>
      <w:r w:rsidRPr="00873691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873691">
        <w:rPr>
          <w:rFonts w:ascii="Times New Roman" w:hAnsi="Times New Roman" w:cs="Times New Roman"/>
          <w:sz w:val="28"/>
          <w:szCs w:val="28"/>
        </w:rPr>
        <w:t xml:space="preserve"> 12130 рублей на срок, не превышающий 3 месяцев, но не позднее 1 октября 2020 г.</w:t>
      </w:r>
    </w:p>
    <w:p w:rsidR="00873691" w:rsidRPr="00873691" w:rsidRDefault="00873691" w:rsidP="0087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73691">
        <w:rPr>
          <w:rFonts w:ascii="Times New Roman" w:hAnsi="Times New Roman" w:cs="Times New Roman"/>
          <w:sz w:val="28"/>
          <w:szCs w:val="28"/>
        </w:rPr>
        <w:t>Для назначения пособия по безработице гражданам, потерявшим работу, необ</w:t>
      </w:r>
      <w:bookmarkStart w:id="0" w:name="_GoBack"/>
      <w:bookmarkEnd w:id="0"/>
      <w:r w:rsidRPr="00873691">
        <w:rPr>
          <w:rFonts w:ascii="Times New Roman" w:hAnsi="Times New Roman" w:cs="Times New Roman"/>
          <w:sz w:val="28"/>
          <w:szCs w:val="28"/>
        </w:rPr>
        <w:t>ходимо обратится в территориальный центр занятости населения по месту регистрации.</w:t>
      </w:r>
    </w:p>
    <w:p w:rsidR="00873691" w:rsidRPr="00A03517" w:rsidRDefault="00873691" w:rsidP="0087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73691">
        <w:rPr>
          <w:rFonts w:ascii="Times New Roman" w:hAnsi="Times New Roman" w:cs="Times New Roman"/>
          <w:sz w:val="28"/>
          <w:szCs w:val="28"/>
        </w:rPr>
        <w:t xml:space="preserve">В случае нарушения прав, в том числе при отказе в назначении пособия или его перерасчета, можно </w:t>
      </w:r>
      <w:proofErr w:type="gramStart"/>
      <w:r w:rsidRPr="00873691">
        <w:rPr>
          <w:rFonts w:ascii="Times New Roman" w:hAnsi="Times New Roman" w:cs="Times New Roman"/>
          <w:sz w:val="28"/>
          <w:szCs w:val="28"/>
        </w:rPr>
        <w:t>обратится</w:t>
      </w:r>
      <w:proofErr w:type="gramEnd"/>
      <w:r w:rsidRPr="00873691">
        <w:rPr>
          <w:rFonts w:ascii="Times New Roman" w:hAnsi="Times New Roman" w:cs="Times New Roman"/>
          <w:sz w:val="28"/>
          <w:szCs w:val="28"/>
        </w:rPr>
        <w:t xml:space="preserve"> в Государственную инспекцию труда, органы прокуратуры либо суд.</w:t>
      </w:r>
      <w:hyperlink r:id="rId5" w:tgtFrame="_blank" w:tooltip="LiveJournal" w:history="1">
        <w:r w:rsidRPr="00873691">
          <w:rPr>
            <w:rStyle w:val="a3"/>
            <w:rFonts w:ascii="Times New Roman" w:hAnsi="Times New Roman" w:cs="Times New Roman"/>
            <w:sz w:val="28"/>
            <w:szCs w:val="28"/>
          </w:rPr>
          <w:br/>
        </w:r>
      </w:hyperlink>
    </w:p>
    <w:p w:rsidR="00A104F2" w:rsidRPr="00A03517" w:rsidRDefault="00A104F2" w:rsidP="0087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04F2" w:rsidRPr="00A0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D5"/>
    <w:rsid w:val="00561DD5"/>
    <w:rsid w:val="00873691"/>
    <w:rsid w:val="00A03517"/>
    <w:rsid w:val="00A1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6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lj&amp;url=https%3A%2F%2Fmo-pontonniy.ru%2Fprokuratura%2Fporyadok-pererascheta-posobiya-po-bezrabotice-v-period-ogranichenij&amp;title=%D0%9F%D0%BE%D1%80%D1%8F%D0%B4%D0%BE%D0%BA%20%D0%BF%D0%B5%D1%80%D0%B5%D1%80%D0%B0%D1%81%D1%87%D0%B5%D1%82%D0%B0%20%D0%BF%D0%BE%D1%81%D0%BE%D0%B1%D0%B8%D1%8F%20%D0%BF%D0%BE%20%D0%B1%D0%B5%D0%B7%D1%80%D0%B0%D0%B1%D0%BE%D1%82%D0%B8%D1%86%D0%B5%20%D0%B2%20%D0%BF%D0%B5%D1%80%D0%B8%D0%BE%D0%B4%20%D0%BE%D0%B3%D1%80%D0%B0%D0%BD%D0%B8%D1%87%D0%B5%D0%BD%D0%B8%D0%B9%20%7C%20%D0%9C%D1%83%D0%BD%D0%B8%D1%86%D0%B8%D0%BF%D0%B0%D0%BB%D1%8C%D0%BD%D0%BE%D0%B5%20%D0%BE%D0%B1%D1%80%D0%B0%D0%B7%D0%BE%D0%B2%D0%B0%D0%BD%D0%B8%D0%B5%20%D0%BF%D0%BE%D1%81%D0%B5%D0%BB%D0%BE%D0%BA%20%D0%9F%D0%BE%D0%BD%D1%82%D0%BE%D0%BD%D0%BD%D1%8B%D0%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user024001</dc:creator>
  <cp:lastModifiedBy>user024001</cp:lastModifiedBy>
  <cp:revision>2</cp:revision>
  <dcterms:created xsi:type="dcterms:W3CDTF">2020-12-18T08:28:00Z</dcterms:created>
  <dcterms:modified xsi:type="dcterms:W3CDTF">2020-12-18T08:28:00Z</dcterms:modified>
</cp:coreProperties>
</file>